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464F2CE">
      <w:pPr>
        <w:spacing w:line="540" w:lineRule="exact"/>
        <w:jc w:val="center"/>
        <w:rPr>
          <w:rFonts w:eastAsia="方正小标宋简体"/>
          <w:color w:val="auto"/>
          <w:sz w:val="44"/>
          <w:szCs w:val="44"/>
          <w:highlight w:val="none"/>
        </w:rPr>
      </w:pPr>
      <w:r>
        <w:rPr>
          <w:rFonts w:hint="eastAsia" w:eastAsia="方正小标宋简体"/>
          <w:color w:val="auto"/>
          <w:sz w:val="44"/>
          <w:szCs w:val="44"/>
          <w:highlight w:val="none"/>
        </w:rPr>
        <w:t>临沧市</w:t>
      </w:r>
      <w:r>
        <w:rPr>
          <w:rFonts w:eastAsia="方正小标宋简体"/>
          <w:color w:val="auto"/>
          <w:sz w:val="44"/>
          <w:szCs w:val="44"/>
          <w:highlight w:val="none"/>
        </w:rPr>
        <w:t>中心城区</w:t>
      </w:r>
      <w:r>
        <w:rPr>
          <w:rFonts w:hint="eastAsia" w:eastAsia="方正小标宋简体"/>
          <w:color w:val="auto"/>
          <w:sz w:val="44"/>
          <w:szCs w:val="44"/>
          <w:highlight w:val="none"/>
          <w:lang w:val="en-US" w:eastAsia="zh-CN"/>
        </w:rPr>
        <w:t>城东</w:t>
      </w:r>
      <w:r>
        <w:rPr>
          <w:rFonts w:eastAsia="方正小标宋简体"/>
          <w:color w:val="auto"/>
          <w:sz w:val="44"/>
          <w:szCs w:val="44"/>
          <w:highlight w:val="none"/>
        </w:rPr>
        <w:t>单元</w:t>
      </w:r>
    </w:p>
    <w:p w14:paraId="3FC3AF44">
      <w:pPr>
        <w:spacing w:line="540" w:lineRule="exact"/>
        <w:jc w:val="center"/>
        <w:rPr>
          <w:color w:val="auto"/>
          <w:highlight w:val="none"/>
        </w:rPr>
      </w:pPr>
      <w:r>
        <w:rPr>
          <w:rFonts w:eastAsia="方正小标宋简体"/>
          <w:color w:val="auto"/>
          <w:sz w:val="44"/>
          <w:szCs w:val="44"/>
          <w:highlight w:val="none"/>
        </w:rPr>
        <w:t>详细规划草案公示</w:t>
      </w:r>
    </w:p>
    <w:p w14:paraId="51278E42">
      <w:pPr>
        <w:spacing w:line="540" w:lineRule="exact"/>
        <w:ind w:firstLine="640" w:firstLineChars="200"/>
        <w:rPr>
          <w:rFonts w:hint="eastAsia" w:ascii="方正黑体_GBK" w:hAnsi="方正黑体_GBK" w:eastAsia="方正黑体_GBK" w:cs="方正黑体_GBK"/>
          <w:color w:val="auto"/>
          <w:highlight w:val="none"/>
        </w:rPr>
      </w:pPr>
      <w:r>
        <w:rPr>
          <w:rFonts w:hint="eastAsia" w:ascii="方正黑体_GBK" w:hAnsi="方正黑体_GBK" w:eastAsia="方正黑体_GBK" w:cs="方正黑体_GBK"/>
          <w:color w:val="auto"/>
          <w:highlight w:val="none"/>
        </w:rPr>
        <w:t>一、规划范围</w:t>
      </w:r>
    </w:p>
    <w:p w14:paraId="7589498C">
      <w:pPr>
        <w:spacing w:line="540" w:lineRule="exact"/>
        <w:ind w:firstLine="640" w:firstLineChars="200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本单元位于</w:t>
      </w:r>
      <w:r>
        <w:rPr>
          <w:rFonts w:hint="eastAsia"/>
          <w:color w:val="auto"/>
          <w:highlight w:val="none"/>
          <w:lang w:val="en-US" w:eastAsia="zh-CN"/>
        </w:rPr>
        <w:t>临沧</w:t>
      </w:r>
      <w:r>
        <w:rPr>
          <w:rFonts w:hint="eastAsia"/>
          <w:color w:val="auto"/>
          <w:highlight w:val="none"/>
        </w:rPr>
        <w:t>市</w:t>
      </w:r>
      <w:r>
        <w:rPr>
          <w:rFonts w:hint="eastAsia"/>
          <w:color w:val="auto"/>
          <w:highlight w:val="none"/>
          <w:lang w:val="en-US" w:eastAsia="zh-CN"/>
        </w:rPr>
        <w:t>临翔</w:t>
      </w:r>
      <w:r>
        <w:rPr>
          <w:rFonts w:hint="eastAsia"/>
          <w:color w:val="auto"/>
          <w:highlight w:val="none"/>
        </w:rPr>
        <w:t>区，西至</w:t>
      </w:r>
      <w:r>
        <w:rPr>
          <w:rFonts w:hint="eastAsia"/>
          <w:color w:val="auto"/>
          <w:highlight w:val="none"/>
          <w:lang w:val="en-US" w:eastAsia="zh-CN"/>
        </w:rPr>
        <w:t>缅宁大道</w:t>
      </w:r>
      <w:r>
        <w:rPr>
          <w:rFonts w:hint="eastAsia"/>
          <w:color w:val="auto"/>
          <w:highlight w:val="none"/>
        </w:rPr>
        <w:t>，南至</w:t>
      </w:r>
      <w:r>
        <w:rPr>
          <w:rFonts w:hint="eastAsia"/>
          <w:color w:val="auto"/>
          <w:highlight w:val="none"/>
          <w:lang w:val="en-US" w:eastAsia="zh-CN"/>
        </w:rPr>
        <w:t>中心城区南侧边界</w:t>
      </w:r>
      <w:r>
        <w:rPr>
          <w:rFonts w:hint="eastAsia"/>
          <w:color w:val="auto"/>
          <w:highlight w:val="none"/>
        </w:rPr>
        <w:t>，东至</w:t>
      </w:r>
      <w:r>
        <w:rPr>
          <w:rFonts w:hint="eastAsia"/>
          <w:color w:val="auto"/>
          <w:highlight w:val="none"/>
          <w:lang w:val="en-US" w:eastAsia="zh-CN"/>
        </w:rPr>
        <w:t>中心城区东侧边界</w:t>
      </w:r>
      <w:r>
        <w:rPr>
          <w:rFonts w:hint="eastAsia"/>
          <w:color w:val="auto"/>
          <w:highlight w:val="none"/>
        </w:rPr>
        <w:t>，北至</w:t>
      </w:r>
      <w:r>
        <w:rPr>
          <w:rFonts w:hint="eastAsia"/>
          <w:color w:val="auto"/>
          <w:highlight w:val="none"/>
          <w:lang w:val="en-US" w:eastAsia="zh-CN"/>
        </w:rPr>
        <w:t>汀旗路</w:t>
      </w:r>
      <w:r>
        <w:rPr>
          <w:rFonts w:hint="eastAsia"/>
          <w:color w:val="auto"/>
          <w:highlight w:val="none"/>
        </w:rPr>
        <w:t>，单元编码为530902001010003。</w:t>
      </w:r>
    </w:p>
    <w:p w14:paraId="2ED77C51">
      <w:pPr>
        <w:spacing w:line="540" w:lineRule="exact"/>
        <w:ind w:firstLine="640" w:firstLineChars="200"/>
        <w:rPr>
          <w:rFonts w:hint="eastAsia" w:ascii="方正黑体_GBK" w:hAnsi="方正黑体_GBK" w:eastAsia="方正黑体_GBK" w:cs="方正黑体_GBK"/>
          <w:color w:val="auto"/>
          <w:highlight w:val="none"/>
        </w:rPr>
      </w:pPr>
      <w:r>
        <w:rPr>
          <w:rFonts w:hint="eastAsia" w:ascii="方正黑体_GBK" w:hAnsi="方正黑体_GBK" w:eastAsia="方正黑体_GBK" w:cs="方正黑体_GBK"/>
          <w:color w:val="auto"/>
          <w:highlight w:val="none"/>
        </w:rPr>
        <w:t>二、目标定位与功能定位</w:t>
      </w:r>
    </w:p>
    <w:p w14:paraId="5A70727B">
      <w:pPr>
        <w:spacing w:line="540" w:lineRule="exact"/>
        <w:ind w:firstLine="640" w:firstLineChars="200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</w:rPr>
        <w:t>本单元目标定位为：</w:t>
      </w:r>
      <w:r>
        <w:rPr>
          <w:rFonts w:hint="eastAsia"/>
          <w:color w:val="auto"/>
          <w:highlight w:val="none"/>
          <w:lang w:val="en-US" w:eastAsia="zh-CN"/>
        </w:rPr>
        <w:t>临沧市中心城区东部的文化展示和城市品质宜居社区。本单元恒春大道西侧以文化展示、宜居生活和生活服务为主要功能，祥临公路东侧以村庄生活、山水游憩为主要功能。</w:t>
      </w:r>
    </w:p>
    <w:p w14:paraId="08C61AC7">
      <w:pPr>
        <w:spacing w:line="540" w:lineRule="exact"/>
        <w:ind w:firstLine="640" w:firstLineChars="200"/>
        <w:rPr>
          <w:rFonts w:hint="eastAsia" w:ascii="方正黑体_GBK" w:hAnsi="方正黑体_GBK" w:eastAsia="方正黑体_GBK" w:cs="方正黑体_GBK"/>
          <w:color w:val="auto"/>
          <w:highlight w:val="none"/>
        </w:rPr>
      </w:pPr>
      <w:r>
        <w:rPr>
          <w:rFonts w:hint="eastAsia" w:ascii="方正黑体_GBK" w:hAnsi="方正黑体_GBK" w:eastAsia="方正黑体_GBK" w:cs="方正黑体_GBK"/>
          <w:color w:val="auto"/>
          <w:highlight w:val="none"/>
        </w:rPr>
        <w:t>三、规模控制与用地结构</w:t>
      </w:r>
    </w:p>
    <w:p w14:paraId="528EBB96">
      <w:pPr>
        <w:spacing w:line="540" w:lineRule="exact"/>
        <w:ind w:firstLine="640" w:firstLineChars="200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本单元常住人口4.2万人，单元面积</w:t>
      </w:r>
      <w:r>
        <w:rPr>
          <w:color w:val="auto"/>
          <w:highlight w:val="none"/>
        </w:rPr>
        <w:t>1005</w:t>
      </w:r>
      <w:r>
        <w:rPr>
          <w:rFonts w:hint="eastAsia"/>
          <w:color w:val="auto"/>
          <w:highlight w:val="none"/>
        </w:rPr>
        <w:t>.</w:t>
      </w:r>
      <w:r>
        <w:rPr>
          <w:color w:val="auto"/>
          <w:highlight w:val="none"/>
        </w:rPr>
        <w:t>68</w:t>
      </w:r>
      <w:r>
        <w:rPr>
          <w:rFonts w:hint="eastAsia"/>
          <w:color w:val="auto"/>
          <w:highlight w:val="none"/>
        </w:rPr>
        <w:t>公顷。城镇开发边界内建设用地规模405.24公顷。</w:t>
      </w:r>
      <w:r>
        <w:rPr>
          <w:color w:val="auto"/>
          <w:highlight w:val="none"/>
        </w:rPr>
        <w:t>其中</w:t>
      </w:r>
      <w:r>
        <w:rPr>
          <w:rFonts w:hint="eastAsia"/>
          <w:color w:val="auto"/>
          <w:highlight w:val="none"/>
        </w:rPr>
        <w:t>，</w:t>
      </w:r>
      <w:r>
        <w:rPr>
          <w:color w:val="auto"/>
          <w:highlight w:val="none"/>
        </w:rPr>
        <w:t>居住用地1</w:t>
      </w:r>
      <w:r>
        <w:rPr>
          <w:rFonts w:hint="eastAsia"/>
          <w:color w:val="auto"/>
          <w:highlight w:val="none"/>
        </w:rPr>
        <w:t>28.64</w:t>
      </w:r>
      <w:r>
        <w:rPr>
          <w:color w:val="auto"/>
          <w:highlight w:val="none"/>
        </w:rPr>
        <w:t>公顷</w:t>
      </w:r>
      <w:r>
        <w:rPr>
          <w:rFonts w:hint="eastAsia"/>
          <w:color w:val="auto"/>
          <w:highlight w:val="none"/>
        </w:rPr>
        <w:t>，</w:t>
      </w:r>
      <w:r>
        <w:rPr>
          <w:color w:val="auto"/>
          <w:highlight w:val="none"/>
        </w:rPr>
        <w:t>商住混合用地</w:t>
      </w:r>
      <w:r>
        <w:rPr>
          <w:rFonts w:hint="eastAsia"/>
          <w:color w:val="auto"/>
          <w:highlight w:val="none"/>
        </w:rPr>
        <w:t>2.44</w:t>
      </w:r>
      <w:r>
        <w:rPr>
          <w:color w:val="auto"/>
          <w:highlight w:val="none"/>
        </w:rPr>
        <w:t>公顷</w:t>
      </w:r>
      <w:r>
        <w:rPr>
          <w:rFonts w:hint="eastAsia"/>
          <w:color w:val="auto"/>
          <w:highlight w:val="none"/>
        </w:rPr>
        <w:t>，</w:t>
      </w:r>
      <w:r>
        <w:rPr>
          <w:color w:val="auto"/>
          <w:highlight w:val="none"/>
        </w:rPr>
        <w:t>公共管理与公共服务用地</w:t>
      </w:r>
      <w:r>
        <w:rPr>
          <w:rFonts w:hint="eastAsia"/>
          <w:color w:val="auto"/>
          <w:highlight w:val="none"/>
        </w:rPr>
        <w:t>61.30公顷</w:t>
      </w:r>
      <w:r>
        <w:rPr>
          <w:color w:val="auto"/>
          <w:highlight w:val="none"/>
        </w:rPr>
        <w:t>，商业服务业用地</w:t>
      </w:r>
      <w:r>
        <w:rPr>
          <w:rFonts w:hint="eastAsia"/>
          <w:color w:val="auto"/>
          <w:highlight w:val="none"/>
        </w:rPr>
        <w:t>58.37</w:t>
      </w:r>
      <w:r>
        <w:rPr>
          <w:color w:val="auto"/>
          <w:highlight w:val="none"/>
        </w:rPr>
        <w:t>公顷，</w:t>
      </w:r>
      <w:r>
        <w:rPr>
          <w:rFonts w:hint="eastAsia"/>
          <w:color w:val="auto"/>
          <w:highlight w:val="none"/>
        </w:rPr>
        <w:t>工矿用地17.32公顷，</w:t>
      </w:r>
      <w:r>
        <w:rPr>
          <w:color w:val="auto"/>
          <w:highlight w:val="none"/>
        </w:rPr>
        <w:t>交通运输用地</w:t>
      </w:r>
      <w:r>
        <w:rPr>
          <w:rFonts w:hint="eastAsia"/>
          <w:color w:val="auto"/>
          <w:highlight w:val="none"/>
        </w:rPr>
        <w:t>56.31</w:t>
      </w:r>
      <w:r>
        <w:rPr>
          <w:color w:val="auto"/>
          <w:highlight w:val="none"/>
        </w:rPr>
        <w:t>公顷，</w:t>
      </w:r>
      <w:r>
        <w:rPr>
          <w:rFonts w:hint="eastAsia"/>
          <w:color w:val="auto"/>
          <w:highlight w:val="none"/>
        </w:rPr>
        <w:t>公用设施用地2.55公顷，</w:t>
      </w:r>
      <w:r>
        <w:rPr>
          <w:color w:val="auto"/>
          <w:highlight w:val="none"/>
        </w:rPr>
        <w:t>绿地与开敞空间用地</w:t>
      </w:r>
      <w:r>
        <w:rPr>
          <w:rFonts w:hint="eastAsia"/>
          <w:color w:val="auto"/>
          <w:highlight w:val="none"/>
        </w:rPr>
        <w:t>18.73</w:t>
      </w:r>
      <w:r>
        <w:rPr>
          <w:color w:val="auto"/>
          <w:highlight w:val="none"/>
        </w:rPr>
        <w:t>公顷</w:t>
      </w:r>
      <w:r>
        <w:rPr>
          <w:rFonts w:hint="eastAsia"/>
          <w:color w:val="auto"/>
          <w:highlight w:val="none"/>
        </w:rPr>
        <w:t>，特殊用地59.57公顷</w:t>
      </w:r>
      <w:r>
        <w:rPr>
          <w:color w:val="auto"/>
          <w:highlight w:val="none"/>
        </w:rPr>
        <w:t>。</w:t>
      </w:r>
    </w:p>
    <w:p w14:paraId="5D9444FD">
      <w:pPr>
        <w:spacing w:line="540" w:lineRule="exact"/>
        <w:ind w:firstLine="640" w:firstLineChars="200"/>
        <w:rPr>
          <w:rFonts w:hint="eastAsia" w:ascii="方正黑体_GBK" w:hAnsi="方正黑体_GBK" w:eastAsia="方正黑体_GBK" w:cs="方正黑体_GBK"/>
          <w:color w:val="auto"/>
          <w:highlight w:val="none"/>
        </w:rPr>
      </w:pPr>
      <w:r>
        <w:rPr>
          <w:rFonts w:hint="eastAsia" w:ascii="方正黑体_GBK" w:hAnsi="方正黑体_GBK" w:eastAsia="方正黑体_GBK" w:cs="方正黑体_GBK"/>
          <w:color w:val="auto"/>
          <w:highlight w:val="none"/>
          <w:lang w:val="en-US" w:eastAsia="zh-CN"/>
        </w:rPr>
        <w:t>四</w:t>
      </w:r>
      <w:r>
        <w:rPr>
          <w:rFonts w:hint="eastAsia" w:ascii="方正黑体_GBK" w:hAnsi="方正黑体_GBK" w:eastAsia="方正黑体_GBK" w:cs="方正黑体_GBK"/>
          <w:color w:val="auto"/>
          <w:highlight w:val="none"/>
        </w:rPr>
        <w:t>、底线管控</w:t>
      </w:r>
    </w:p>
    <w:p w14:paraId="1C2798B8">
      <w:pPr>
        <w:spacing w:line="540" w:lineRule="exact"/>
        <w:ind w:firstLine="640" w:firstLineChars="200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本单元涉及城镇开发边界408.2公顷，永久基本农田48.6公顷，不涉及生态保护红线。</w:t>
      </w:r>
    </w:p>
    <w:p w14:paraId="361A9985">
      <w:pPr>
        <w:spacing w:line="540" w:lineRule="exact"/>
        <w:ind w:firstLine="640" w:firstLineChars="200"/>
        <w:rPr>
          <w:rFonts w:hint="eastAsia" w:ascii="方正黑体_GBK" w:hAnsi="方正黑体_GBK" w:eastAsia="方正黑体_GBK" w:cs="方正黑体_GBK"/>
          <w:color w:val="auto"/>
          <w:highlight w:val="none"/>
        </w:rPr>
      </w:pPr>
      <w:r>
        <w:rPr>
          <w:rFonts w:hint="eastAsia" w:ascii="方正黑体_GBK" w:hAnsi="方正黑体_GBK" w:eastAsia="方正黑体_GBK" w:cs="方正黑体_GBK"/>
          <w:color w:val="auto"/>
          <w:highlight w:val="none"/>
          <w:lang w:val="en-US" w:eastAsia="zh-CN"/>
        </w:rPr>
        <w:t>五</w:t>
      </w:r>
      <w:r>
        <w:rPr>
          <w:rFonts w:hint="eastAsia" w:ascii="方正黑体_GBK" w:hAnsi="方正黑体_GBK" w:eastAsia="方正黑体_GBK" w:cs="方正黑体_GBK"/>
          <w:color w:val="auto"/>
          <w:highlight w:val="none"/>
        </w:rPr>
        <w:t>、公共服务设施规划</w:t>
      </w:r>
    </w:p>
    <w:p w14:paraId="01287A47">
      <w:pPr>
        <w:spacing w:line="540" w:lineRule="exact"/>
        <w:ind w:left="640"/>
        <w:rPr>
          <w:rFonts w:hint="eastAsia" w:ascii="方正楷体_GBK" w:hAnsi="方正楷体_GBK" w:eastAsia="方正楷体_GBK" w:cs="方正楷体_GBK"/>
          <w:color w:val="auto"/>
          <w:highlight w:val="none"/>
        </w:rPr>
      </w:pPr>
      <w:r>
        <w:rPr>
          <w:rFonts w:hint="eastAsia" w:ascii="方正楷体_GBK" w:hAnsi="方正楷体_GBK" w:eastAsia="方正楷体_GBK" w:cs="方正楷体_GBK"/>
          <w:color w:val="auto"/>
          <w:highlight w:val="none"/>
        </w:rPr>
        <w:t>（一）城镇社区服务设施</w:t>
      </w:r>
    </w:p>
    <w:p w14:paraId="184234D1">
      <w:pPr>
        <w:spacing w:line="540" w:lineRule="exact"/>
        <w:ind w:firstLine="640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根据“15分钟—5-10分钟”社区生活圈的布局和配置要求，本单元共划分为</w:t>
      </w:r>
      <w:r>
        <w:rPr>
          <w:rFonts w:hint="eastAsia"/>
          <w:color w:val="auto"/>
          <w:highlight w:val="none"/>
          <w:lang w:val="en-US" w:eastAsia="zh-CN"/>
        </w:rPr>
        <w:t>1</w:t>
      </w:r>
      <w:r>
        <w:rPr>
          <w:rFonts w:hint="eastAsia"/>
          <w:color w:val="auto"/>
          <w:highlight w:val="none"/>
        </w:rPr>
        <w:t>个1</w:t>
      </w:r>
      <w:r>
        <w:rPr>
          <w:color w:val="auto"/>
          <w:highlight w:val="none"/>
        </w:rPr>
        <w:t>5</w:t>
      </w:r>
      <w:r>
        <w:rPr>
          <w:rFonts w:hint="eastAsia"/>
          <w:color w:val="auto"/>
          <w:highlight w:val="none"/>
        </w:rPr>
        <w:t>分钟社区生活圈，</w:t>
      </w:r>
      <w:r>
        <w:rPr>
          <w:rFonts w:hint="eastAsia"/>
          <w:color w:val="auto"/>
          <w:highlight w:val="none"/>
          <w:lang w:val="en-US" w:eastAsia="zh-CN"/>
        </w:rPr>
        <w:t>2</w:t>
      </w:r>
      <w:r>
        <w:rPr>
          <w:rFonts w:hint="eastAsia"/>
          <w:color w:val="auto"/>
          <w:highlight w:val="none"/>
        </w:rPr>
        <w:t>个5-10分钟社区生活圈</w:t>
      </w:r>
      <w:r>
        <w:rPr>
          <w:rFonts w:hint="eastAsia"/>
          <w:color w:val="auto"/>
          <w:highlight w:val="none"/>
          <w:lang w:eastAsia="zh-CN"/>
        </w:rPr>
        <w:t>。</w:t>
      </w:r>
      <w:r>
        <w:rPr>
          <w:rFonts w:hint="eastAsia"/>
          <w:color w:val="auto"/>
          <w:highlight w:val="none"/>
          <w:lang w:val="en-US" w:eastAsia="zh-CN"/>
        </w:rPr>
        <w:t>设置15分钟社区行政管理设施1处，为社区综合服务中心，用地面积0.26公顷；</w:t>
      </w:r>
      <w:r>
        <w:rPr>
          <w:rFonts w:hint="eastAsia"/>
          <w:color w:val="auto"/>
          <w:highlight w:val="none"/>
        </w:rPr>
        <w:t>规划非独立占地城镇社区服务设施</w:t>
      </w:r>
      <w:r>
        <w:rPr>
          <w:rFonts w:hint="eastAsia"/>
          <w:color w:val="auto"/>
          <w:highlight w:val="none"/>
          <w:lang w:val="en-US" w:eastAsia="zh-CN"/>
        </w:rPr>
        <w:t>2</w:t>
      </w:r>
      <w:r>
        <w:rPr>
          <w:rFonts w:hint="eastAsia"/>
          <w:color w:val="auto"/>
          <w:highlight w:val="none"/>
        </w:rPr>
        <w:t>处，分别配置社区级文化、体育、医疗、养老设施。</w:t>
      </w:r>
    </w:p>
    <w:p w14:paraId="35805284">
      <w:pPr>
        <w:spacing w:line="540" w:lineRule="exact"/>
        <w:ind w:left="640"/>
        <w:rPr>
          <w:rFonts w:hint="eastAsia" w:ascii="方正楷体_GBK" w:hAnsi="方正楷体_GBK" w:eastAsia="方正楷体_GBK" w:cs="方正楷体_GBK"/>
          <w:color w:val="auto"/>
          <w:highlight w:val="none"/>
        </w:rPr>
      </w:pPr>
      <w:r>
        <w:rPr>
          <w:rFonts w:hint="eastAsia" w:ascii="方正楷体_GBK" w:hAnsi="方正楷体_GBK" w:eastAsia="方正楷体_GBK" w:cs="方正楷体_GBK"/>
          <w:color w:val="auto"/>
          <w:highlight w:val="none"/>
        </w:rPr>
        <w:t>（二）教育设施</w:t>
      </w:r>
    </w:p>
    <w:p w14:paraId="16EA6B92">
      <w:pPr>
        <w:spacing w:line="540" w:lineRule="exact"/>
        <w:ind w:firstLine="640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单元内规划形成</w:t>
      </w:r>
      <w:r>
        <w:rPr>
          <w:rFonts w:hint="eastAsia"/>
          <w:color w:val="auto"/>
          <w:highlight w:val="none"/>
          <w:lang w:val="en-US" w:eastAsia="zh-CN"/>
        </w:rPr>
        <w:t>2</w:t>
      </w:r>
      <w:r>
        <w:rPr>
          <w:rFonts w:hint="eastAsia"/>
          <w:color w:val="auto"/>
          <w:highlight w:val="none"/>
        </w:rPr>
        <w:t>所</w:t>
      </w:r>
      <w:r>
        <w:rPr>
          <w:rFonts w:hint="eastAsia"/>
          <w:color w:val="auto"/>
          <w:highlight w:val="none"/>
          <w:lang w:val="en-US" w:eastAsia="zh-CN"/>
        </w:rPr>
        <w:t>完</w:t>
      </w:r>
      <w:r>
        <w:rPr>
          <w:rFonts w:hint="eastAsia"/>
          <w:color w:val="auto"/>
          <w:highlight w:val="none"/>
        </w:rPr>
        <w:t>中、</w:t>
      </w:r>
      <w:r>
        <w:rPr>
          <w:rFonts w:hint="eastAsia"/>
          <w:color w:val="auto"/>
          <w:highlight w:val="none"/>
          <w:lang w:val="en-US" w:eastAsia="zh-CN"/>
        </w:rPr>
        <w:t>1</w:t>
      </w:r>
      <w:r>
        <w:rPr>
          <w:rFonts w:hint="eastAsia"/>
          <w:color w:val="auto"/>
          <w:highlight w:val="none"/>
        </w:rPr>
        <w:t>所初中、</w:t>
      </w:r>
      <w:r>
        <w:rPr>
          <w:rFonts w:hint="eastAsia"/>
          <w:color w:val="auto"/>
          <w:highlight w:val="none"/>
          <w:lang w:val="en-US" w:eastAsia="zh-CN"/>
        </w:rPr>
        <w:t>5</w:t>
      </w:r>
      <w:r>
        <w:rPr>
          <w:rFonts w:hint="eastAsia"/>
          <w:color w:val="auto"/>
          <w:highlight w:val="none"/>
        </w:rPr>
        <w:t>所小学、</w:t>
      </w:r>
      <w:r>
        <w:rPr>
          <w:rFonts w:hint="eastAsia"/>
          <w:color w:val="auto"/>
          <w:highlight w:val="none"/>
          <w:lang w:val="en-US" w:eastAsia="zh-CN"/>
        </w:rPr>
        <w:t>1</w:t>
      </w:r>
      <w:r>
        <w:rPr>
          <w:rFonts w:hint="eastAsia"/>
          <w:color w:val="auto"/>
          <w:highlight w:val="none"/>
        </w:rPr>
        <w:t>所独立占地幼儿园、</w:t>
      </w:r>
      <w:r>
        <w:rPr>
          <w:rFonts w:hint="eastAsia"/>
          <w:color w:val="auto"/>
          <w:highlight w:val="none"/>
          <w:lang w:val="en-US" w:eastAsia="zh-CN"/>
        </w:rPr>
        <w:t>3</w:t>
      </w:r>
      <w:r>
        <w:rPr>
          <w:rFonts w:hint="eastAsia"/>
          <w:color w:val="auto"/>
          <w:highlight w:val="none"/>
        </w:rPr>
        <w:t>处配建幼儿园，规划教育设施用地面积</w:t>
      </w:r>
      <w:r>
        <w:rPr>
          <w:rFonts w:hint="eastAsia"/>
          <w:color w:val="auto"/>
          <w:highlight w:val="none"/>
          <w:lang w:val="en-US" w:eastAsia="zh-CN"/>
        </w:rPr>
        <w:t>33.91</w:t>
      </w:r>
      <w:r>
        <w:rPr>
          <w:rFonts w:hint="eastAsia"/>
          <w:color w:val="auto"/>
          <w:highlight w:val="none"/>
        </w:rPr>
        <w:t>公项。其中，保留</w:t>
      </w:r>
      <w:r>
        <w:rPr>
          <w:color w:val="auto"/>
          <w:highlight w:val="none"/>
        </w:rPr>
        <w:t>1</w:t>
      </w:r>
      <w:r>
        <w:rPr>
          <w:rFonts w:hint="eastAsia"/>
          <w:color w:val="auto"/>
          <w:highlight w:val="none"/>
        </w:rPr>
        <w:t>所</w:t>
      </w:r>
      <w:r>
        <w:rPr>
          <w:rFonts w:hint="eastAsia"/>
          <w:color w:val="auto"/>
          <w:highlight w:val="none"/>
          <w:lang w:val="en-US" w:eastAsia="zh-CN"/>
        </w:rPr>
        <w:t>66</w:t>
      </w:r>
      <w:r>
        <w:rPr>
          <w:rFonts w:hint="eastAsia"/>
          <w:color w:val="auto"/>
          <w:highlight w:val="none"/>
        </w:rPr>
        <w:t>班</w:t>
      </w:r>
      <w:r>
        <w:rPr>
          <w:rFonts w:hint="eastAsia"/>
          <w:color w:val="auto"/>
          <w:highlight w:val="none"/>
          <w:lang w:val="en-US" w:eastAsia="zh-CN"/>
        </w:rPr>
        <w:t>完</w:t>
      </w:r>
      <w:r>
        <w:rPr>
          <w:rFonts w:hint="eastAsia"/>
          <w:color w:val="auto"/>
          <w:highlight w:val="none"/>
        </w:rPr>
        <w:t>中、1所</w:t>
      </w:r>
      <w:r>
        <w:rPr>
          <w:rFonts w:hint="eastAsia"/>
          <w:color w:val="auto"/>
          <w:highlight w:val="none"/>
          <w:lang w:val="en-US" w:eastAsia="zh-CN"/>
        </w:rPr>
        <w:t>128班完中、1所38班小学</w:t>
      </w:r>
      <w:r>
        <w:rPr>
          <w:rFonts w:hint="eastAsia"/>
          <w:color w:val="auto"/>
          <w:highlight w:val="none"/>
        </w:rPr>
        <w:t>、</w:t>
      </w:r>
      <w:r>
        <w:rPr>
          <w:rFonts w:hint="eastAsia"/>
          <w:color w:val="auto"/>
          <w:highlight w:val="none"/>
          <w:lang w:val="en-US" w:eastAsia="zh-CN"/>
        </w:rPr>
        <w:t>2</w:t>
      </w:r>
      <w:r>
        <w:rPr>
          <w:rFonts w:hint="eastAsia"/>
          <w:color w:val="auto"/>
          <w:highlight w:val="none"/>
        </w:rPr>
        <w:t>所</w:t>
      </w:r>
      <w:r>
        <w:rPr>
          <w:rFonts w:hint="eastAsia"/>
          <w:color w:val="auto"/>
          <w:highlight w:val="none"/>
          <w:lang w:val="en-US" w:eastAsia="zh-CN"/>
        </w:rPr>
        <w:t>6</w:t>
      </w:r>
      <w:r>
        <w:rPr>
          <w:rFonts w:hint="eastAsia"/>
          <w:color w:val="auto"/>
          <w:highlight w:val="none"/>
        </w:rPr>
        <w:t>班小学、</w:t>
      </w:r>
      <w:r>
        <w:rPr>
          <w:rFonts w:hint="eastAsia"/>
          <w:color w:val="auto"/>
          <w:highlight w:val="none"/>
          <w:lang w:val="en-US" w:eastAsia="zh-CN"/>
        </w:rPr>
        <w:t>1</w:t>
      </w:r>
      <w:r>
        <w:rPr>
          <w:rFonts w:hint="eastAsia"/>
          <w:color w:val="auto"/>
          <w:highlight w:val="none"/>
        </w:rPr>
        <w:t>所独立占地幼儿园、</w:t>
      </w:r>
      <w:r>
        <w:rPr>
          <w:color w:val="auto"/>
          <w:highlight w:val="none"/>
        </w:rPr>
        <w:t>3</w:t>
      </w:r>
      <w:r>
        <w:rPr>
          <w:rFonts w:hint="eastAsia"/>
          <w:color w:val="auto"/>
          <w:highlight w:val="none"/>
        </w:rPr>
        <w:t>处配建幼儿园；</w:t>
      </w:r>
      <w:r>
        <w:rPr>
          <w:rFonts w:hint="eastAsia"/>
          <w:color w:val="auto"/>
          <w:highlight w:val="none"/>
          <w:lang w:val="en-US" w:eastAsia="zh-CN"/>
        </w:rPr>
        <w:t>改扩建1所30班初中；</w:t>
      </w:r>
      <w:r>
        <w:rPr>
          <w:rFonts w:hint="eastAsia"/>
          <w:color w:val="auto"/>
          <w:highlight w:val="none"/>
        </w:rPr>
        <w:t>规划新增</w:t>
      </w:r>
      <w:r>
        <w:rPr>
          <w:color w:val="auto"/>
          <w:highlight w:val="none"/>
        </w:rPr>
        <w:t>1</w:t>
      </w:r>
      <w:r>
        <w:rPr>
          <w:rFonts w:hint="eastAsia"/>
          <w:color w:val="auto"/>
          <w:highlight w:val="none"/>
        </w:rPr>
        <w:t>所2</w:t>
      </w:r>
      <w:r>
        <w:rPr>
          <w:color w:val="auto"/>
          <w:highlight w:val="none"/>
        </w:rPr>
        <w:t>4</w:t>
      </w:r>
      <w:r>
        <w:rPr>
          <w:rFonts w:hint="eastAsia"/>
          <w:color w:val="auto"/>
          <w:highlight w:val="none"/>
        </w:rPr>
        <w:t>班小学。幼儿园、小学、初中班级数余量可为周边单元服务。</w:t>
      </w:r>
    </w:p>
    <w:p w14:paraId="3A2D7CCE">
      <w:pPr>
        <w:spacing w:line="540" w:lineRule="exact"/>
        <w:ind w:left="640"/>
        <w:rPr>
          <w:rFonts w:hint="eastAsia" w:ascii="方正楷体_GBK" w:hAnsi="方正楷体_GBK" w:eastAsia="方正楷体_GBK" w:cs="方正楷体_GBK"/>
          <w:color w:val="auto"/>
          <w:highlight w:val="none"/>
        </w:rPr>
      </w:pPr>
      <w:r>
        <w:rPr>
          <w:rFonts w:hint="eastAsia" w:ascii="方正楷体_GBK" w:hAnsi="方正楷体_GBK" w:eastAsia="方正楷体_GBK" w:cs="方正楷体_GBK"/>
          <w:color w:val="auto"/>
          <w:highlight w:val="none"/>
        </w:rPr>
        <w:t>（三）医疗卫生设施</w:t>
      </w:r>
    </w:p>
    <w:p w14:paraId="7E19D096">
      <w:pPr>
        <w:spacing w:line="540" w:lineRule="exact"/>
        <w:ind w:firstLine="640" w:firstLineChars="200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规划</w:t>
      </w:r>
      <w:r>
        <w:rPr>
          <w:rFonts w:hint="eastAsia"/>
          <w:color w:val="auto"/>
          <w:highlight w:val="none"/>
          <w:lang w:val="en-US" w:eastAsia="zh-CN"/>
        </w:rPr>
        <w:t>区域级</w:t>
      </w:r>
      <w:r>
        <w:rPr>
          <w:rFonts w:hint="eastAsia"/>
          <w:color w:val="auto"/>
          <w:highlight w:val="none"/>
        </w:rPr>
        <w:t>医疗卫生用地</w:t>
      </w:r>
      <w:r>
        <w:rPr>
          <w:rFonts w:hint="eastAsia"/>
          <w:color w:val="auto"/>
          <w:highlight w:val="none"/>
          <w:lang w:val="en-US" w:eastAsia="zh-CN"/>
        </w:rPr>
        <w:t>4.76</w:t>
      </w:r>
      <w:r>
        <w:rPr>
          <w:rFonts w:hint="eastAsia"/>
          <w:color w:val="auto"/>
          <w:highlight w:val="none"/>
        </w:rPr>
        <w:t>公顷</w:t>
      </w:r>
      <w:r>
        <w:rPr>
          <w:rFonts w:hint="eastAsia"/>
          <w:color w:val="auto"/>
          <w:highlight w:val="none"/>
          <w:lang w:eastAsia="zh-CN"/>
        </w:rPr>
        <w:t>，</w:t>
      </w:r>
      <w:r>
        <w:rPr>
          <w:rFonts w:hint="eastAsia"/>
          <w:color w:val="auto"/>
          <w:highlight w:val="none"/>
        </w:rPr>
        <w:t>单元内保留</w:t>
      </w:r>
      <w:r>
        <w:rPr>
          <w:rFonts w:hint="eastAsia"/>
          <w:color w:val="auto"/>
          <w:highlight w:val="none"/>
          <w:lang w:val="en-US" w:eastAsia="zh-CN"/>
        </w:rPr>
        <w:t>1</w:t>
      </w:r>
      <w:r>
        <w:rPr>
          <w:rFonts w:hint="eastAsia"/>
          <w:color w:val="auto"/>
          <w:highlight w:val="none"/>
        </w:rPr>
        <w:t>处区级医疗卫生设施</w:t>
      </w:r>
      <w:r>
        <w:rPr>
          <w:rFonts w:hint="eastAsia"/>
          <w:color w:val="auto"/>
          <w:highlight w:val="none"/>
          <w:lang w:eastAsia="zh-CN"/>
        </w:rPr>
        <w:t>。</w:t>
      </w:r>
      <w:r>
        <w:rPr>
          <w:rFonts w:hint="eastAsia"/>
          <w:color w:val="auto"/>
          <w:highlight w:val="none"/>
        </w:rPr>
        <w:t>按照“15分钟—5-10分钟”社区生活圈布局社区医疗卫生设施，设置15分钟医疗卫生设施</w:t>
      </w:r>
      <w:r>
        <w:rPr>
          <w:rFonts w:hint="eastAsia"/>
          <w:color w:val="auto"/>
          <w:highlight w:val="none"/>
          <w:lang w:val="en-US" w:eastAsia="zh-CN"/>
        </w:rPr>
        <w:t>1</w:t>
      </w:r>
      <w:r>
        <w:rPr>
          <w:rFonts w:hint="eastAsia"/>
          <w:color w:val="auto"/>
          <w:highlight w:val="none"/>
        </w:rPr>
        <w:t>处，为</w:t>
      </w:r>
      <w:r>
        <w:rPr>
          <w:rFonts w:hint="eastAsia"/>
          <w:color w:val="auto"/>
          <w:highlight w:val="none"/>
          <w:lang w:val="en-US" w:eastAsia="zh-CN"/>
        </w:rPr>
        <w:t>社区</w:t>
      </w:r>
      <w:r>
        <w:rPr>
          <w:rFonts w:hint="eastAsia"/>
          <w:color w:val="auto"/>
          <w:highlight w:val="none"/>
        </w:rPr>
        <w:t>卫生服务中心，</w:t>
      </w:r>
      <w:r>
        <w:rPr>
          <w:rFonts w:hint="eastAsia"/>
          <w:color w:val="auto"/>
          <w:highlight w:val="none"/>
          <w:lang w:val="en-US" w:eastAsia="zh-CN"/>
        </w:rPr>
        <w:t>用地面积0.35公顷。</w:t>
      </w:r>
      <w:r>
        <w:rPr>
          <w:rFonts w:hint="eastAsia"/>
          <w:color w:val="auto"/>
          <w:highlight w:val="none"/>
        </w:rPr>
        <w:t>结合社区服务站，设置</w:t>
      </w:r>
      <w:r>
        <w:rPr>
          <w:rFonts w:hint="eastAsia"/>
          <w:color w:val="auto"/>
          <w:highlight w:val="none"/>
          <w:lang w:val="en-US" w:eastAsia="zh-CN"/>
        </w:rPr>
        <w:t>2</w:t>
      </w:r>
      <w:r>
        <w:rPr>
          <w:rFonts w:hint="eastAsia"/>
          <w:color w:val="auto"/>
          <w:highlight w:val="none"/>
        </w:rPr>
        <w:t>处社区卫生服务站。</w:t>
      </w:r>
    </w:p>
    <w:p w14:paraId="3F63FDF5">
      <w:pPr>
        <w:spacing w:line="540" w:lineRule="exact"/>
        <w:ind w:left="640"/>
        <w:rPr>
          <w:rFonts w:hint="eastAsia" w:ascii="方正楷体_GBK" w:hAnsi="方正楷体_GBK" w:eastAsia="方正楷体_GBK" w:cs="方正楷体_GBK"/>
          <w:color w:val="auto"/>
          <w:highlight w:val="none"/>
        </w:rPr>
      </w:pPr>
      <w:r>
        <w:rPr>
          <w:rFonts w:hint="eastAsia" w:ascii="方正楷体_GBK" w:hAnsi="方正楷体_GBK" w:eastAsia="方正楷体_GBK" w:cs="方正楷体_GBK"/>
          <w:color w:val="auto"/>
          <w:highlight w:val="none"/>
        </w:rPr>
        <w:t>（四）文化设施</w:t>
      </w:r>
    </w:p>
    <w:p w14:paraId="7A127665">
      <w:pPr>
        <w:spacing w:line="540" w:lineRule="exact"/>
        <w:ind w:firstLine="640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按照“15分钟—5-10分钟”社区生活圈布局社区文化设施，设置15分钟文化设施</w:t>
      </w:r>
      <w:r>
        <w:rPr>
          <w:rFonts w:hint="eastAsia"/>
          <w:color w:val="auto"/>
          <w:highlight w:val="none"/>
          <w:lang w:val="en-US" w:eastAsia="zh-CN"/>
        </w:rPr>
        <w:t>1</w:t>
      </w:r>
      <w:r>
        <w:rPr>
          <w:rFonts w:hint="eastAsia"/>
          <w:color w:val="auto"/>
          <w:highlight w:val="none"/>
        </w:rPr>
        <w:t>处，为</w:t>
      </w:r>
      <w:r>
        <w:rPr>
          <w:rFonts w:hint="eastAsia"/>
          <w:color w:val="auto"/>
          <w:highlight w:val="none"/>
          <w:lang w:val="en-US" w:eastAsia="zh-CN"/>
        </w:rPr>
        <w:t>社区</w:t>
      </w:r>
      <w:r>
        <w:rPr>
          <w:rFonts w:hint="eastAsia"/>
          <w:color w:val="auto"/>
          <w:highlight w:val="none"/>
        </w:rPr>
        <w:t>文化活动中心，</w:t>
      </w:r>
      <w:r>
        <w:rPr>
          <w:rFonts w:hint="eastAsia"/>
          <w:color w:val="auto"/>
          <w:highlight w:val="none"/>
          <w:lang w:val="en-US" w:eastAsia="zh-CN"/>
        </w:rPr>
        <w:t>用地面积0.24公顷。</w:t>
      </w:r>
      <w:r>
        <w:rPr>
          <w:rFonts w:hint="eastAsia"/>
          <w:color w:val="auto"/>
          <w:highlight w:val="none"/>
        </w:rPr>
        <w:t>结合社区服务站，设置</w:t>
      </w:r>
      <w:r>
        <w:rPr>
          <w:rFonts w:hint="eastAsia"/>
          <w:color w:val="auto"/>
          <w:highlight w:val="none"/>
          <w:lang w:val="en-US" w:eastAsia="zh-CN"/>
        </w:rPr>
        <w:t>2</w:t>
      </w:r>
      <w:r>
        <w:rPr>
          <w:rFonts w:hint="eastAsia"/>
          <w:color w:val="auto"/>
          <w:highlight w:val="none"/>
        </w:rPr>
        <w:t>处文化服务站。</w:t>
      </w:r>
    </w:p>
    <w:p w14:paraId="1D0BF37E">
      <w:pPr>
        <w:spacing w:line="540" w:lineRule="exact"/>
        <w:ind w:left="640"/>
        <w:rPr>
          <w:rFonts w:hint="eastAsia" w:ascii="方正楷体_GBK" w:hAnsi="方正楷体_GBK" w:eastAsia="方正楷体_GBK" w:cs="方正楷体_GBK"/>
          <w:color w:val="auto"/>
          <w:highlight w:val="none"/>
        </w:rPr>
      </w:pPr>
      <w:r>
        <w:rPr>
          <w:rFonts w:hint="eastAsia" w:ascii="方正楷体_GBK" w:hAnsi="方正楷体_GBK" w:eastAsia="方正楷体_GBK" w:cs="方正楷体_GBK"/>
          <w:color w:val="auto"/>
          <w:highlight w:val="none"/>
        </w:rPr>
        <w:t>（五）体育设施</w:t>
      </w:r>
    </w:p>
    <w:p w14:paraId="6E88FD11">
      <w:pPr>
        <w:spacing w:line="540" w:lineRule="exact"/>
        <w:ind w:firstLine="640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规划</w:t>
      </w:r>
      <w:r>
        <w:rPr>
          <w:rFonts w:hint="eastAsia"/>
          <w:color w:val="auto"/>
          <w:highlight w:val="none"/>
          <w:lang w:val="en-US" w:eastAsia="zh-CN"/>
        </w:rPr>
        <w:t>区域级体育设施</w:t>
      </w:r>
      <w:r>
        <w:rPr>
          <w:rFonts w:hint="eastAsia"/>
          <w:color w:val="auto"/>
          <w:highlight w:val="none"/>
        </w:rPr>
        <w:t>用地</w:t>
      </w:r>
      <w:r>
        <w:rPr>
          <w:rFonts w:hint="eastAsia"/>
          <w:color w:val="auto"/>
          <w:highlight w:val="none"/>
          <w:lang w:val="en-US" w:eastAsia="zh-CN"/>
        </w:rPr>
        <w:t>3.76</w:t>
      </w:r>
      <w:r>
        <w:rPr>
          <w:rFonts w:hint="eastAsia"/>
          <w:color w:val="auto"/>
          <w:highlight w:val="none"/>
        </w:rPr>
        <w:t>公顷</w:t>
      </w:r>
      <w:r>
        <w:rPr>
          <w:rFonts w:hint="eastAsia"/>
          <w:color w:val="auto"/>
          <w:highlight w:val="none"/>
          <w:lang w:eastAsia="zh-CN"/>
        </w:rPr>
        <w:t>，</w:t>
      </w:r>
      <w:r>
        <w:rPr>
          <w:rFonts w:hint="eastAsia"/>
          <w:color w:val="auto"/>
          <w:highlight w:val="none"/>
        </w:rPr>
        <w:t>单元内</w:t>
      </w:r>
      <w:r>
        <w:rPr>
          <w:rFonts w:hint="eastAsia"/>
          <w:color w:val="auto"/>
          <w:highlight w:val="none"/>
          <w:lang w:val="en-US" w:eastAsia="zh-CN"/>
        </w:rPr>
        <w:t>新建1</w:t>
      </w:r>
      <w:r>
        <w:rPr>
          <w:rFonts w:hint="eastAsia"/>
          <w:color w:val="auto"/>
          <w:highlight w:val="none"/>
        </w:rPr>
        <w:t>处区级</w:t>
      </w:r>
      <w:r>
        <w:rPr>
          <w:rFonts w:hint="eastAsia"/>
          <w:color w:val="auto"/>
          <w:highlight w:val="none"/>
          <w:lang w:val="en-US" w:eastAsia="zh-CN"/>
        </w:rPr>
        <w:t>体育设施</w:t>
      </w:r>
      <w:r>
        <w:rPr>
          <w:rFonts w:hint="eastAsia"/>
          <w:color w:val="auto"/>
          <w:highlight w:val="none"/>
          <w:lang w:eastAsia="zh-CN"/>
        </w:rPr>
        <w:t>。</w:t>
      </w:r>
      <w:r>
        <w:rPr>
          <w:rFonts w:hint="eastAsia"/>
          <w:color w:val="auto"/>
          <w:highlight w:val="none"/>
        </w:rPr>
        <w:t>规划设置</w:t>
      </w:r>
      <w:r>
        <w:rPr>
          <w:rFonts w:hint="eastAsia"/>
          <w:color w:val="auto"/>
          <w:highlight w:val="none"/>
          <w:lang w:val="en-US" w:eastAsia="zh-CN"/>
        </w:rPr>
        <w:t>社区</w:t>
      </w:r>
      <w:r>
        <w:rPr>
          <w:rFonts w:hint="eastAsia"/>
          <w:color w:val="auto"/>
          <w:highlight w:val="none"/>
        </w:rPr>
        <w:t>多功能运动场地</w:t>
      </w:r>
      <w:r>
        <w:rPr>
          <w:rFonts w:hint="eastAsia"/>
          <w:color w:val="auto"/>
          <w:highlight w:val="none"/>
          <w:lang w:val="en-US" w:eastAsia="zh-CN"/>
        </w:rPr>
        <w:t>1</w:t>
      </w:r>
      <w:r>
        <w:rPr>
          <w:rFonts w:hint="eastAsia"/>
          <w:color w:val="auto"/>
          <w:highlight w:val="none"/>
        </w:rPr>
        <w:t>处，独立占地，用地面积</w:t>
      </w:r>
      <w:r>
        <w:rPr>
          <w:rFonts w:hint="eastAsia"/>
          <w:color w:val="auto"/>
          <w:highlight w:val="none"/>
          <w:lang w:val="en-US" w:eastAsia="zh-CN"/>
        </w:rPr>
        <w:t>0.34</w:t>
      </w:r>
      <w:r>
        <w:rPr>
          <w:rFonts w:hint="eastAsia"/>
          <w:color w:val="auto"/>
          <w:highlight w:val="none"/>
        </w:rPr>
        <w:t>公顷</w:t>
      </w:r>
      <w:r>
        <w:rPr>
          <w:rFonts w:hint="eastAsia"/>
          <w:color w:val="auto"/>
          <w:highlight w:val="none"/>
          <w:lang w:val="en-US" w:eastAsia="zh-CN"/>
        </w:rPr>
        <w:t>。</w:t>
      </w:r>
      <w:r>
        <w:rPr>
          <w:rFonts w:hint="eastAsia"/>
          <w:color w:val="auto"/>
          <w:highlight w:val="none"/>
        </w:rPr>
        <w:t>结合绿地设置</w:t>
      </w:r>
      <w:r>
        <w:rPr>
          <w:rFonts w:hint="eastAsia"/>
          <w:color w:val="auto"/>
          <w:highlight w:val="none"/>
          <w:lang w:val="en-US" w:eastAsia="zh-CN"/>
        </w:rPr>
        <w:t>1中</w:t>
      </w:r>
      <w:r>
        <w:rPr>
          <w:rFonts w:hint="eastAsia"/>
          <w:color w:val="auto"/>
          <w:highlight w:val="none"/>
        </w:rPr>
        <w:t>小型多功能运动场地。</w:t>
      </w:r>
    </w:p>
    <w:p w14:paraId="18615C48">
      <w:pPr>
        <w:spacing w:line="540" w:lineRule="exact"/>
        <w:ind w:left="640"/>
        <w:rPr>
          <w:rFonts w:hint="eastAsia" w:ascii="方正楷体_GBK" w:hAnsi="方正楷体_GBK" w:eastAsia="方正楷体_GBK" w:cs="方正楷体_GBK"/>
          <w:color w:val="auto"/>
          <w:highlight w:val="none"/>
          <w:lang w:val="en"/>
        </w:rPr>
      </w:pPr>
      <w:r>
        <w:rPr>
          <w:rFonts w:hint="eastAsia" w:ascii="方正楷体_GBK" w:hAnsi="方正楷体_GBK" w:eastAsia="方正楷体_GBK" w:cs="方正楷体_GBK"/>
          <w:color w:val="auto"/>
          <w:highlight w:val="none"/>
          <w:lang w:val="en"/>
        </w:rPr>
        <w:t>（六）社会福利设施</w:t>
      </w:r>
    </w:p>
    <w:p w14:paraId="3A9F9B8B">
      <w:pPr>
        <w:spacing w:line="540" w:lineRule="exact"/>
        <w:ind w:firstLine="640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按照“15分钟—5-10分钟”社区生活圈布局社会福利设施，设置15分钟社会福利设施</w:t>
      </w:r>
      <w:r>
        <w:rPr>
          <w:rFonts w:hint="eastAsia"/>
          <w:color w:val="auto"/>
          <w:highlight w:val="none"/>
          <w:lang w:val="en-US" w:eastAsia="zh-CN"/>
        </w:rPr>
        <w:t>1</w:t>
      </w:r>
      <w:r>
        <w:rPr>
          <w:rFonts w:hint="eastAsia"/>
          <w:color w:val="auto"/>
          <w:highlight w:val="none"/>
        </w:rPr>
        <w:t>处，为</w:t>
      </w:r>
      <w:r>
        <w:rPr>
          <w:rFonts w:hint="eastAsia"/>
          <w:color w:val="auto"/>
          <w:highlight w:val="none"/>
          <w:lang w:val="en-US" w:eastAsia="zh-CN"/>
        </w:rPr>
        <w:t>社区</w:t>
      </w:r>
      <w:r>
        <w:rPr>
          <w:rFonts w:hint="eastAsia"/>
          <w:color w:val="auto"/>
          <w:highlight w:val="none"/>
        </w:rPr>
        <w:t>老年人服务中心，用地面积</w:t>
      </w:r>
      <w:r>
        <w:rPr>
          <w:rFonts w:hint="eastAsia"/>
          <w:color w:val="auto"/>
          <w:highlight w:val="none"/>
          <w:lang w:val="en-US" w:eastAsia="zh-CN"/>
        </w:rPr>
        <w:t>0.85</w:t>
      </w:r>
      <w:r>
        <w:rPr>
          <w:rFonts w:hint="eastAsia"/>
          <w:color w:val="auto"/>
          <w:highlight w:val="none"/>
        </w:rPr>
        <w:t>公顷</w:t>
      </w:r>
      <w:r>
        <w:rPr>
          <w:rFonts w:hint="eastAsia"/>
          <w:color w:val="auto"/>
          <w:highlight w:val="none"/>
          <w:lang w:val="en-US" w:eastAsia="zh-CN"/>
        </w:rPr>
        <w:t>。</w:t>
      </w:r>
      <w:r>
        <w:rPr>
          <w:rFonts w:hint="eastAsia"/>
          <w:color w:val="auto"/>
          <w:highlight w:val="none"/>
        </w:rPr>
        <w:t>结合社区服务站，设置</w:t>
      </w:r>
      <w:r>
        <w:rPr>
          <w:rFonts w:hint="eastAsia"/>
          <w:color w:val="auto"/>
          <w:highlight w:val="none"/>
          <w:lang w:val="en-US" w:eastAsia="zh-CN"/>
        </w:rPr>
        <w:t>2</w:t>
      </w:r>
      <w:r>
        <w:rPr>
          <w:rFonts w:hint="eastAsia"/>
          <w:color w:val="auto"/>
          <w:highlight w:val="none"/>
        </w:rPr>
        <w:t>处老年人日间照料中心。</w:t>
      </w:r>
    </w:p>
    <w:p w14:paraId="6A1DE73B">
      <w:pPr>
        <w:numPr>
          <w:ilvl w:val="0"/>
          <w:numId w:val="1"/>
        </w:numPr>
        <w:spacing w:line="540" w:lineRule="exact"/>
        <w:ind w:firstLine="640" w:firstLineChars="200"/>
        <w:rPr>
          <w:rFonts w:hint="eastAsia" w:ascii="方正黑体_GBK" w:hAnsi="方正黑体_GBK" w:eastAsia="方正黑体_GBK" w:cs="方正黑体_GBK"/>
          <w:color w:val="auto"/>
          <w:highlight w:val="none"/>
        </w:rPr>
      </w:pPr>
      <w:r>
        <w:rPr>
          <w:rFonts w:hint="eastAsia" w:ascii="方正黑体_GBK" w:hAnsi="方正黑体_GBK" w:eastAsia="方正黑体_GBK" w:cs="方正黑体_GBK"/>
          <w:color w:val="auto"/>
          <w:highlight w:val="none"/>
        </w:rPr>
        <w:t>绿地与开敞空间规划</w:t>
      </w:r>
    </w:p>
    <w:p w14:paraId="51256B85">
      <w:pPr>
        <w:spacing w:line="540" w:lineRule="exact"/>
        <w:ind w:firstLine="640" w:firstLineChars="200"/>
        <w:rPr>
          <w:rFonts w:hint="eastAsia"/>
          <w:color w:val="auto"/>
          <w:highlight w:val="none"/>
        </w:rPr>
      </w:pPr>
      <w:r>
        <w:rPr>
          <w:rFonts w:hint="eastAsia"/>
          <w:color w:val="auto"/>
          <w:highlight w:val="none"/>
        </w:rPr>
        <w:t>规划单元内绿地分为公园绿地、广场用地两种类型进行控制引导，均好布置各类公园绿地，打造具有特色的绿地景观。规划公园绿地16.06公顷、防护绿地2.74公顷、广场用地0.11公顷。规划社区公园1处、专类公园1处，为城市居民提供便捷舒适的公共活动空间。</w:t>
      </w:r>
    </w:p>
    <w:p w14:paraId="6DDE5A91">
      <w:pPr>
        <w:spacing w:line="540" w:lineRule="exact"/>
        <w:ind w:firstLine="640" w:firstLineChars="200"/>
        <w:rPr>
          <w:rFonts w:hint="eastAsia" w:ascii="方正黑体_GBK" w:hAnsi="方正黑体_GBK" w:eastAsia="方正黑体_GBK" w:cs="方正黑体_GBK"/>
          <w:color w:val="auto"/>
          <w:highlight w:val="none"/>
        </w:rPr>
      </w:pPr>
      <w:r>
        <w:rPr>
          <w:rFonts w:hint="eastAsia" w:ascii="方正黑体_GBK" w:hAnsi="方正黑体_GBK" w:eastAsia="方正黑体_GBK" w:cs="方正黑体_GBK"/>
          <w:color w:val="auto"/>
          <w:highlight w:val="none"/>
        </w:rPr>
        <w:t>八、综合交通规划</w:t>
      </w:r>
    </w:p>
    <w:p w14:paraId="4D433A0B">
      <w:pPr>
        <w:spacing w:line="540" w:lineRule="exact"/>
        <w:ind w:firstLine="640" w:firstLineChars="200"/>
        <w:rPr>
          <w:rFonts w:hint="eastAsia"/>
          <w:color w:val="auto"/>
          <w:highlight w:val="none"/>
        </w:rPr>
      </w:pPr>
      <w:r>
        <w:rPr>
          <w:color w:val="auto"/>
          <w:highlight w:val="none"/>
        </w:rPr>
        <w:t>单元内道路系统由主干路、次干路和支路</w:t>
      </w:r>
      <w:r>
        <w:rPr>
          <w:rFonts w:hint="eastAsia"/>
          <w:color w:val="auto"/>
          <w:highlight w:val="none"/>
        </w:rPr>
        <w:t>三</w:t>
      </w:r>
      <w:r>
        <w:rPr>
          <w:color w:val="auto"/>
          <w:highlight w:val="none"/>
        </w:rPr>
        <w:t>个等级道路构成，</w:t>
      </w:r>
      <w:r>
        <w:rPr>
          <w:rFonts w:hint="eastAsia"/>
          <w:color w:val="auto"/>
          <w:highlight w:val="none"/>
        </w:rPr>
        <w:t>形成“三横四纵”的主次干路网体系</w:t>
      </w:r>
      <w:r>
        <w:rPr>
          <w:color w:val="auto"/>
          <w:highlight w:val="none"/>
        </w:rPr>
        <w:t>。</w:t>
      </w:r>
      <w:r>
        <w:rPr>
          <w:rFonts w:hint="eastAsia"/>
          <w:color w:val="auto"/>
          <w:highlight w:val="none"/>
        </w:rPr>
        <w:t>“三横”：汀旗路，红线宽度42米；京桥路，红线宽度24米；文华路，红线宽度4</w:t>
      </w:r>
      <w:r>
        <w:rPr>
          <w:color w:val="auto"/>
          <w:highlight w:val="none"/>
        </w:rPr>
        <w:t>2</w:t>
      </w:r>
      <w:r>
        <w:rPr>
          <w:rFonts w:hint="eastAsia"/>
          <w:color w:val="auto"/>
          <w:highlight w:val="none"/>
        </w:rPr>
        <w:t>米。“四纵”：缅宁大道，红线宽度64米；团结路，红线宽度</w:t>
      </w:r>
      <w:r>
        <w:rPr>
          <w:color w:val="auto"/>
          <w:highlight w:val="none"/>
        </w:rPr>
        <w:t>2</w:t>
      </w:r>
      <w:r>
        <w:rPr>
          <w:rFonts w:hint="eastAsia"/>
          <w:color w:val="auto"/>
          <w:highlight w:val="none"/>
        </w:rPr>
        <w:t>6米；恒春大道，红线宽度45米；东二环线，红线宽度</w:t>
      </w:r>
      <w:r>
        <w:rPr>
          <w:color w:val="auto"/>
          <w:highlight w:val="none"/>
        </w:rPr>
        <w:t>2</w:t>
      </w:r>
      <w:r>
        <w:rPr>
          <w:rFonts w:hint="eastAsia"/>
          <w:color w:val="auto"/>
          <w:highlight w:val="none"/>
        </w:rPr>
        <w:t>5米。</w:t>
      </w:r>
    </w:p>
    <w:p w14:paraId="24D19518">
      <w:pPr>
        <w:numPr>
          <w:ilvl w:val="0"/>
          <w:numId w:val="1"/>
        </w:numPr>
        <w:spacing w:line="540" w:lineRule="exact"/>
        <w:ind w:left="0" w:leftChars="0" w:firstLine="640" w:firstLineChars="200"/>
        <w:rPr>
          <w:rFonts w:hint="eastAsia" w:ascii="方正黑体_GBK" w:hAnsi="方正黑体_GBK" w:eastAsia="方正黑体_GBK" w:cs="方正黑体_GBK"/>
          <w:color w:val="auto"/>
          <w:highlight w:val="none"/>
        </w:rPr>
      </w:pPr>
      <w:r>
        <w:rPr>
          <w:rFonts w:hint="eastAsia" w:ascii="方正黑体_GBK" w:hAnsi="方正黑体_GBK" w:eastAsia="方正黑体_GBK" w:cs="方正黑体_GBK"/>
          <w:color w:val="auto"/>
          <w:highlight w:val="none"/>
        </w:rPr>
        <w:t>市政公用设施规划</w:t>
      </w:r>
    </w:p>
    <w:p w14:paraId="528F9A00">
      <w:pPr>
        <w:spacing w:line="540" w:lineRule="exact"/>
        <w:ind w:firstLine="640" w:firstLineChars="200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单元内共设置环卫设施1处。</w:t>
      </w:r>
    </w:p>
    <w:p w14:paraId="6B101C23">
      <w:pPr>
        <w:spacing w:line="540" w:lineRule="exact"/>
        <w:ind w:firstLine="640" w:firstLineChars="200"/>
        <w:rPr>
          <w:rFonts w:hint="eastAsia" w:ascii="方正黑体_GBK" w:hAnsi="方正黑体_GBK" w:eastAsia="方正黑体_GBK" w:cs="方正黑体_GBK"/>
          <w:color w:val="auto"/>
          <w:highlight w:val="none"/>
        </w:rPr>
      </w:pPr>
      <w:r>
        <w:rPr>
          <w:rFonts w:hint="eastAsia" w:ascii="方正黑体_GBK" w:hAnsi="方正黑体_GBK" w:eastAsia="方正黑体_GBK" w:cs="方正黑体_GBK"/>
          <w:color w:val="auto"/>
          <w:highlight w:val="none"/>
        </w:rPr>
        <w:t>九、综合防灾设施规划</w:t>
      </w:r>
    </w:p>
    <w:p w14:paraId="286C74E9">
      <w:pPr>
        <w:spacing w:line="540" w:lineRule="exact"/>
        <w:ind w:firstLine="640" w:firstLineChars="200"/>
        <w:rPr>
          <w:rFonts w:hint="eastAsia"/>
          <w:color w:val="auto"/>
          <w:highlight w:val="none"/>
        </w:rPr>
      </w:pPr>
      <w:r>
        <w:rPr>
          <w:rFonts w:hint="eastAsia"/>
          <w:color w:val="auto"/>
          <w:highlight w:val="none"/>
        </w:rPr>
        <w:t>单元内设置一处一级消防站，用地规模2.55公顷。结合具备一定基础设施条件的公共建筑及公共场地设置6处应急避难场所。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小标宋简体">
    <w:altName w:val="微软雅黑"/>
    <w:panose1 w:val="00000000000000000000"/>
    <w:charset w:val="86"/>
    <w:family w:val="auto"/>
    <w:pitch w:val="default"/>
    <w:sig w:usb0="00000000" w:usb1="00000000" w:usb2="00000012" w:usb3="00000000" w:csb0="00040001" w:csb1="00000000"/>
  </w:font>
  <w:font w:name="方正黑体_GBK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方正楷体_GBK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3D25269"/>
    <w:multiLevelType w:val="singleLevel"/>
    <w:tmpl w:val="D3D25269"/>
    <w:lvl w:ilvl="0" w:tentative="0">
      <w:start w:val="7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2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ExNmZmOGJjMGJkYTIxYzNiZjgyZGE2MjZlZmVjMjMifQ=="/>
  </w:docVars>
  <w:rsids>
    <w:rsidRoot w:val="3BCB683D"/>
    <w:rsid w:val="000122BB"/>
    <w:rsid w:val="000148A5"/>
    <w:rsid w:val="00105758"/>
    <w:rsid w:val="00172006"/>
    <w:rsid w:val="0017667B"/>
    <w:rsid w:val="002462F6"/>
    <w:rsid w:val="0026169C"/>
    <w:rsid w:val="0028751A"/>
    <w:rsid w:val="002F77A6"/>
    <w:rsid w:val="003B0CDB"/>
    <w:rsid w:val="00467A84"/>
    <w:rsid w:val="00492519"/>
    <w:rsid w:val="004B6FFE"/>
    <w:rsid w:val="004B7879"/>
    <w:rsid w:val="005C0602"/>
    <w:rsid w:val="005C32D7"/>
    <w:rsid w:val="005D7415"/>
    <w:rsid w:val="005F1FF2"/>
    <w:rsid w:val="00666BDA"/>
    <w:rsid w:val="006712AF"/>
    <w:rsid w:val="006C0534"/>
    <w:rsid w:val="006C4189"/>
    <w:rsid w:val="006C7C67"/>
    <w:rsid w:val="00855632"/>
    <w:rsid w:val="00855D13"/>
    <w:rsid w:val="0085673D"/>
    <w:rsid w:val="008848B0"/>
    <w:rsid w:val="0088673A"/>
    <w:rsid w:val="008B49A6"/>
    <w:rsid w:val="008C7623"/>
    <w:rsid w:val="008E0734"/>
    <w:rsid w:val="00906C87"/>
    <w:rsid w:val="009F2DCA"/>
    <w:rsid w:val="009F706A"/>
    <w:rsid w:val="00A05034"/>
    <w:rsid w:val="00A964B2"/>
    <w:rsid w:val="00AB4F65"/>
    <w:rsid w:val="00AD1A79"/>
    <w:rsid w:val="00B23A39"/>
    <w:rsid w:val="00B32164"/>
    <w:rsid w:val="00B6311E"/>
    <w:rsid w:val="00BD2F37"/>
    <w:rsid w:val="00C408FE"/>
    <w:rsid w:val="00C75E1D"/>
    <w:rsid w:val="00C877E5"/>
    <w:rsid w:val="00CB1C2C"/>
    <w:rsid w:val="00D66996"/>
    <w:rsid w:val="00DA7076"/>
    <w:rsid w:val="00DF4106"/>
    <w:rsid w:val="00E04929"/>
    <w:rsid w:val="00E64260"/>
    <w:rsid w:val="00E84B1D"/>
    <w:rsid w:val="00EF5035"/>
    <w:rsid w:val="00F152BD"/>
    <w:rsid w:val="00FC7571"/>
    <w:rsid w:val="1A995219"/>
    <w:rsid w:val="1B50466B"/>
    <w:rsid w:val="2C952051"/>
    <w:rsid w:val="31DE3EFF"/>
    <w:rsid w:val="3378B11C"/>
    <w:rsid w:val="3BCB683D"/>
    <w:rsid w:val="3D7EB1D0"/>
    <w:rsid w:val="4FD69422"/>
    <w:rsid w:val="528767F2"/>
    <w:rsid w:val="5FDA4CAE"/>
    <w:rsid w:val="638FC954"/>
    <w:rsid w:val="65AF55F0"/>
    <w:rsid w:val="6C625DD4"/>
    <w:rsid w:val="6D8D0318"/>
    <w:rsid w:val="767F6880"/>
    <w:rsid w:val="792F6DE0"/>
    <w:rsid w:val="7B9F39CA"/>
    <w:rsid w:val="7BFF3463"/>
    <w:rsid w:val="7C90162D"/>
    <w:rsid w:val="7D6F2FD7"/>
    <w:rsid w:val="7DFF6ED2"/>
    <w:rsid w:val="7F6F7F3B"/>
    <w:rsid w:val="7FFFF612"/>
    <w:rsid w:val="8B7D6470"/>
    <w:rsid w:val="CF9B79CD"/>
    <w:rsid w:val="D4EC2D7C"/>
    <w:rsid w:val="E1F7F2E7"/>
    <w:rsid w:val="EBAF10FB"/>
    <w:rsid w:val="F7AB4F06"/>
    <w:rsid w:val="FBFDDC82"/>
    <w:rsid w:val="FD369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paragraph" w:customStyle="1" w:styleId="7">
    <w:name w:val="UserStyle_0"/>
    <w:basedOn w:val="1"/>
    <w:next w:val="1"/>
    <w:qFormat/>
    <w:uiPriority w:val="0"/>
    <w:pPr>
      <w:spacing w:beforeAutospacing="1" w:afterAutospacing="1"/>
      <w:jc w:val="left"/>
    </w:pPr>
    <w:rPr>
      <w:kern w:val="44"/>
      <w:szCs w:val="48"/>
    </w:rPr>
  </w:style>
  <w:style w:type="character" w:customStyle="1" w:styleId="8">
    <w:name w:val="页眉 字符"/>
    <w:basedOn w:val="6"/>
    <w:link w:val="3"/>
    <w:qFormat/>
    <w:uiPriority w:val="0"/>
    <w:rPr>
      <w:rFonts w:ascii="Times New Roman" w:hAnsi="Times New Roman" w:eastAsia="方正仿宋_GBK"/>
      <w:kern w:val="2"/>
      <w:sz w:val="18"/>
      <w:szCs w:val="18"/>
    </w:rPr>
  </w:style>
  <w:style w:type="character" w:customStyle="1" w:styleId="9">
    <w:name w:val="页脚 字符"/>
    <w:basedOn w:val="6"/>
    <w:link w:val="2"/>
    <w:qFormat/>
    <w:uiPriority w:val="0"/>
    <w:rPr>
      <w:rFonts w:ascii="Times New Roman" w:hAnsi="Times New Roman" w:eastAsia="方正仿宋_GBK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1362</Words>
  <Characters>1506</Characters>
  <Lines>13</Lines>
  <Paragraphs>3</Paragraphs>
  <TotalTime>0</TotalTime>
  <ScaleCrop>false</ScaleCrop>
  <LinksUpToDate>false</LinksUpToDate>
  <CharactersWithSpaces>1506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2024-07-13T06:46:00Z</dcterms:created>
  <dc:creator>qjzrzy</dc:creator>
  <cp:lastModifiedBy>peach</cp:lastModifiedBy>
  <dcterms:modified xsi:type="dcterms:W3CDTF">2024-10-18T07:02:16Z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5B32473321F945438FC6AB9A716C5075_13</vt:lpwstr>
  </property>
</Properties>
</file>